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3" w:rsidRDefault="00621203" w:rsidP="006212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21.05.2020г</w:t>
      </w:r>
    </w:p>
    <w:p w:rsidR="00621203" w:rsidRPr="00C13EC1" w:rsidRDefault="00621203" w:rsidP="006212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13EC1">
        <w:rPr>
          <w:rFonts w:ascii="Times New Roman" w:hAnsi="Times New Roman"/>
          <w:b/>
          <w:sz w:val="32"/>
          <w:szCs w:val="32"/>
        </w:rPr>
        <w:t>Здравствуйте группы Э56 и Э57!</w:t>
      </w:r>
    </w:p>
    <w:p w:rsidR="00621203" w:rsidRPr="00A9091E" w:rsidRDefault="00621203" w:rsidP="006212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621203" w:rsidRDefault="00621203" w:rsidP="0062120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621203" w:rsidRDefault="00621203" w:rsidP="0062120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3F2143">
        <w:rPr>
          <w:rFonts w:ascii="Times New Roman" w:hAnsi="Times New Roman"/>
          <w:sz w:val="36"/>
          <w:szCs w:val="36"/>
        </w:rPr>
        <w:t>И сегодня у нас</w:t>
      </w:r>
      <w:r>
        <w:rPr>
          <w:rFonts w:ascii="Times New Roman" w:hAnsi="Times New Roman"/>
          <w:sz w:val="36"/>
          <w:szCs w:val="36"/>
        </w:rPr>
        <w:t>:</w:t>
      </w:r>
    </w:p>
    <w:p w:rsidR="00621203" w:rsidRDefault="00621203" w:rsidP="006212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Новая тема</w:t>
      </w:r>
      <w:r w:rsidRPr="001456A4"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r w:rsidRPr="00A42E6C">
        <w:rPr>
          <w:rFonts w:ascii="Times New Roman" w:hAnsi="Times New Roman"/>
          <w:b/>
          <w:snapToGrid w:val="0"/>
          <w:sz w:val="36"/>
          <w:szCs w:val="36"/>
        </w:rPr>
        <w:t>«</w:t>
      </w:r>
      <w:r>
        <w:rPr>
          <w:rFonts w:ascii="Times New Roman" w:hAnsi="Times New Roman"/>
          <w:snapToGrid w:val="0"/>
          <w:sz w:val="36"/>
          <w:szCs w:val="36"/>
        </w:rPr>
        <w:t xml:space="preserve">Нормирование и учет </w:t>
      </w:r>
      <w:r w:rsidRPr="00A42E6C">
        <w:rPr>
          <w:rFonts w:ascii="Times New Roman" w:hAnsi="Times New Roman"/>
          <w:snapToGrid w:val="0"/>
          <w:sz w:val="36"/>
          <w:szCs w:val="36"/>
        </w:rPr>
        <w:t>труда</w:t>
      </w:r>
      <w:r w:rsidRPr="00A42E6C">
        <w:rPr>
          <w:rFonts w:ascii="Times New Roman" w:hAnsi="Times New Roman"/>
          <w:sz w:val="36"/>
          <w:szCs w:val="36"/>
        </w:rPr>
        <w:t xml:space="preserve">» </w:t>
      </w:r>
    </w:p>
    <w:p w:rsidR="00621203" w:rsidRPr="00A42E6C" w:rsidRDefault="00621203" w:rsidP="006212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Практические работы – 2 по этой теме сегодня. Остальные на следующий урок.</w:t>
      </w:r>
    </w:p>
    <w:p w:rsidR="0095000E" w:rsidRPr="00621203" w:rsidRDefault="0095000E" w:rsidP="006212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1203" w:rsidRDefault="00502FA8" w:rsidP="00E00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</w:t>
      </w:r>
    </w:p>
    <w:p w:rsidR="00621203" w:rsidRDefault="00621203" w:rsidP="00E00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203" w:rsidRDefault="00621203" w:rsidP="00621203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B239E2">
        <w:rPr>
          <w:rFonts w:ascii="Times New Roman" w:hAnsi="Times New Roman"/>
          <w:b/>
          <w:sz w:val="36"/>
          <w:szCs w:val="36"/>
        </w:rPr>
        <w:t>Тема урока:  «Нормирование труда»</w:t>
      </w:r>
    </w:p>
    <w:p w:rsidR="00621203" w:rsidRDefault="00621203" w:rsidP="00621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03" w:rsidRDefault="00621203" w:rsidP="00621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темы:</w:t>
      </w:r>
    </w:p>
    <w:p w:rsidR="00DB4CD9" w:rsidRDefault="00DB4CD9" w:rsidP="00DB4C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труда, трудовые нормы</w:t>
      </w:r>
    </w:p>
    <w:p w:rsidR="00DB4CD9" w:rsidRDefault="00DB4CD9" w:rsidP="00DB4C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установления норм</w:t>
      </w:r>
    </w:p>
    <w:p w:rsidR="00DB4CD9" w:rsidRDefault="00DB4CD9" w:rsidP="00DB4C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время</w:t>
      </w:r>
    </w:p>
    <w:p w:rsidR="00DB4CD9" w:rsidRDefault="00DB4CD9" w:rsidP="00DB4C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изучения затрат рабочего времени</w:t>
      </w:r>
    </w:p>
    <w:p w:rsidR="00F9436F" w:rsidRPr="00F9436F" w:rsidRDefault="00F9436F" w:rsidP="00DB4C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Режим работы</w:t>
      </w:r>
    </w:p>
    <w:p w:rsidR="00621203" w:rsidRDefault="00621203" w:rsidP="00621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D9" w:rsidRDefault="00DB4CD9" w:rsidP="00621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D9" w:rsidRPr="00DB4CD9" w:rsidRDefault="00DB4CD9" w:rsidP="00DB4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CD9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1</w:t>
      </w:r>
      <w:r w:rsidRPr="00DB4CD9">
        <w:rPr>
          <w:rFonts w:ascii="Times New Roman" w:hAnsi="Times New Roman"/>
          <w:b/>
          <w:sz w:val="28"/>
          <w:szCs w:val="28"/>
        </w:rPr>
        <w:t>:    Нормирование труда, методы установления норм</w:t>
      </w:r>
    </w:p>
    <w:p w:rsidR="00DB4CD9" w:rsidRPr="00DB4CD9" w:rsidRDefault="00DB4CD9" w:rsidP="00DB4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CD9" w:rsidRPr="00DB4CD9" w:rsidRDefault="00DB4CD9" w:rsidP="00DB4CD9">
      <w:pPr>
        <w:widowControl w:val="0"/>
        <w:shd w:val="clear" w:color="auto" w:fill="FFFFFF"/>
        <w:tabs>
          <w:tab w:val="left" w:pos="658"/>
        </w:tabs>
        <w:spacing w:after="0" w:line="240" w:lineRule="auto"/>
        <w:ind w:firstLine="658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Для правильной организации труду на предприятии необходимо знать, какое количество труда требуется для выполнения той или иной работы, иначе – установить меру труда каждого работника, т.е. норму труда. 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Нормирование труда</w:t>
      </w:r>
      <w:r w:rsidRPr="00DB4CD9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— определение максимально допусти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мого количества времени для выполнения конкретной работы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или операции в условиях данного производства (минимально допустимого количества продукции, изготовляемой в единицу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времени — час, смену).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Нормирование труда на предприятии — основа правильной </w:t>
      </w:r>
      <w:r w:rsidRPr="00DB4CD9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организации труда и заработной платы, оно должно строиться 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на базе внедрения прогрессивных, технически обоснованных </w:t>
      </w: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норм. Различают следующие виды норм:</w:t>
      </w:r>
    </w:p>
    <w:p w:rsidR="00DB4CD9" w:rsidRPr="00DB4CD9" w:rsidRDefault="00DB4CD9" w:rsidP="00DB4CD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Норма времени – регламентированная величина затрат рабочего времени на выполнение единицы работы одним или несколькими исполнителями, соответствующей квалификации в определенных организационно-технических условиях производства (мин., час). Разновидностью нормы времени является норма времени обслуживания – время необходимое для обслуживания одной единицы оборудования.</w:t>
      </w:r>
    </w:p>
    <w:p w:rsidR="00DB4CD9" w:rsidRPr="00DB4CD9" w:rsidRDefault="00DB4CD9" w:rsidP="00DB4CD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Норма выработки – число единиц работы в натуральном измерении, которые должны быть выполнены одним или несколькими исполнителями соответствующей квалификации в определенных организационно-технических условиях производства.</w:t>
      </w:r>
    </w:p>
    <w:p w:rsidR="00DB4CD9" w:rsidRPr="00DB4CD9" w:rsidRDefault="00DB4CD9" w:rsidP="00DB4CD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Норма обслуживания – установленное число единиц оборудования, </w:t>
      </w: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lastRenderedPageBreak/>
        <w:t>установок, рабочих мест, которое должны обслуживать рабочий или группа рабочих соответствующей квалификации и профессионального состава.</w:t>
      </w:r>
    </w:p>
    <w:p w:rsidR="00DB4CD9" w:rsidRPr="00DB4CD9" w:rsidRDefault="00DB4CD9" w:rsidP="00DB4CD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Нормативы численности – отражают регламентированную численность работников соответствующей квалификации и профессии, которая необходима для выполнения определенного объема работ.</w:t>
      </w:r>
    </w:p>
    <w:p w:rsidR="00DB4CD9" w:rsidRDefault="00DB4CD9" w:rsidP="00DB4CD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ab/>
      </w:r>
    </w:p>
    <w:p w:rsidR="00DB4CD9" w:rsidRPr="00DB4CD9" w:rsidRDefault="00DB4CD9" w:rsidP="00DB4CD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2</w:t>
      </w:r>
      <w:r w:rsidRPr="00DB4CD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  <w:r w:rsidRPr="00DB4CD9">
        <w:rPr>
          <w:rFonts w:ascii="Times New Roman" w:hAnsi="Times New Roman"/>
          <w:b/>
          <w:snapToGrid w:val="0"/>
          <w:color w:val="000000"/>
          <w:sz w:val="28"/>
          <w:szCs w:val="28"/>
        </w:rPr>
        <w:t>Методы установления норм</w:t>
      </w:r>
    </w:p>
    <w:p w:rsidR="00DB4CD9" w:rsidRDefault="00DB4CD9" w:rsidP="00DB4CD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DB4CD9" w:rsidRPr="00DB4CD9" w:rsidRDefault="00DB4CD9" w:rsidP="00DB4CD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Различают 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суммарный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и 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>аналитический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методы нормирования труда. Наиболее прогрессивный — это аналитический метод, поскольку он предполагает научные подходы к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формированию норм. Суммарный метод нормы устанавливает без анализа конкретного трудового процесса на основе опыта нормировщика (опытный метод) или на основе статистических данных о выполнении аналогичных работ (статистический метод), только фиксирует сложившееся положение на предприятии в преды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дущий плановый период и рассматривает его как базу сравне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ния для нового периода.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Аналитический метод</w:t>
      </w:r>
      <w:r w:rsidRPr="00DB4CD9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предусматривает проведение ряда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операций:</w:t>
      </w:r>
    </w:p>
    <w:p w:rsidR="00DB4CD9" w:rsidRPr="00DB4CD9" w:rsidRDefault="00DB4CD9" w:rsidP="00DB4CD9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исследование трудового процесса, расчлененного на со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ставные элементы;</w:t>
      </w:r>
    </w:p>
    <w:p w:rsidR="00DB4CD9" w:rsidRPr="00DB4CD9" w:rsidRDefault="00DB4CD9" w:rsidP="00DB4CD9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изучение всех факторов, влияющих на затраты труда;</w:t>
      </w:r>
    </w:p>
    <w:p w:rsidR="00DB4CD9" w:rsidRPr="00DB4CD9" w:rsidRDefault="00DB4CD9" w:rsidP="00DB4CD9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проектирование более совершенного состава операции и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методов ее выполнения;</w:t>
      </w:r>
    </w:p>
    <w:p w:rsidR="00DB4CD9" w:rsidRPr="00DB4CD9" w:rsidRDefault="00DB4CD9" w:rsidP="00DB4CD9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разработку мероприятий, улучшающих обслуживание рабочего места;</w:t>
      </w:r>
    </w:p>
    <w:p w:rsidR="00DB4CD9" w:rsidRPr="00DB4CD9" w:rsidRDefault="00DB4CD9" w:rsidP="00DB4CD9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расчет времени на выполнение работы;</w:t>
      </w:r>
    </w:p>
    <w:p w:rsidR="00DB4CD9" w:rsidRPr="00DB4CD9" w:rsidRDefault="00DB4CD9" w:rsidP="00DB4CD9">
      <w:pPr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внедрение нормы в производство.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Аналитический метод нормирования, в свою очередь, может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быть дифференцирован на аналитически-расчетный, исполь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зующий готовые нормативы времени, и аналитически-исследовательский, в соответствии с которым нормы определяются непосредственным изучением рабочего времени с широким ис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softHyphen/>
        <w:t>пользованием хронометража, фотографии рабочего дня, выбо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рочного метода изучения потерь рабочего времени.</w:t>
      </w:r>
      <w:proofErr w:type="gramEnd"/>
    </w:p>
    <w:p w:rsid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</w:pP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right="19" w:firstLine="331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B4CD9">
        <w:rPr>
          <w:rFonts w:ascii="Times New Roman" w:hAnsi="Times New Roman"/>
          <w:b/>
          <w:snapToGrid w:val="0"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DB4CD9">
        <w:rPr>
          <w:rFonts w:ascii="Times New Roman" w:hAnsi="Times New Roman"/>
          <w:b/>
          <w:snapToGrid w:val="0"/>
          <w:sz w:val="28"/>
          <w:szCs w:val="28"/>
        </w:rPr>
        <w:t>.    Рабочее время</w:t>
      </w:r>
    </w:p>
    <w:p w:rsidR="00DB4CD9" w:rsidRPr="00DB4CD9" w:rsidRDefault="00DB4CD9" w:rsidP="00DB4C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Под 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>рабочим временем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понимают регламентированную 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продолжительность рабочей смены или ее части, в течение которой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рабочий выполняет различного рода трудовые процессы, отдыхает, ис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пользует некоторое количество времени для удовлетворения естест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венных нужд (кроме перерыва на обед).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Направления и виды затрат времени в течение рабочего дня весь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>ма разнообразны. Причем трудовые функции рабочих могут совме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щаться во времени с работой машины или выполняться последователь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но с определенной очередностью. Кроме того, в процессе производства </w:t>
      </w:r>
      <w:r w:rsidRPr="00DB4CD9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>возможны естественные процессы, перекрывающиеся или протекаю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щие последовательно с работой исполнителей и машин. Поэтому при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нормировании труда для анализа и выявления резервов производства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необходимо классифицировать и изучать время по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lastRenderedPageBreak/>
        <w:t>отношению к ис</w:t>
      </w:r>
      <w:r w:rsidRPr="00DB4CD9">
        <w:rPr>
          <w:rFonts w:ascii="Times New Roman" w:hAnsi="Times New Roman"/>
          <w:snapToGrid w:val="0"/>
          <w:color w:val="000000"/>
          <w:spacing w:val="7"/>
          <w:sz w:val="28"/>
          <w:szCs w:val="28"/>
        </w:rPr>
        <w:t xml:space="preserve">полнителю (рабочему), к машине и производственному процессу в 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целом. При этом наиболее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важное значение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имеет классификация за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трат рабочего времени исполнителя.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Рабочее время исполнителя делят на две части — время работы и 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время перерывов (приложение 17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)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77"/>
          <w:sz w:val="28"/>
          <w:szCs w:val="28"/>
        </w:rPr>
        <w:t>Время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pacing w:val="78"/>
          <w:sz w:val="28"/>
          <w:szCs w:val="28"/>
        </w:rPr>
        <w:t>работы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затрачивается исполнителем на выполнение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производственного задания (подготовка, непосредственное исполнение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задания и заключительные операции) и работы, не предусмотренные </w:t>
      </w:r>
      <w:r w:rsidRPr="00DB4CD9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>производственным заданием (непроизводительная работа, например, по исправлению брака, случайная работа и т.д.). Время работы вклю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чает подготовительно-заключительное, оперативное и время обслужи</w:t>
      </w: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вания рабочего места.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60"/>
          <w:sz w:val="28"/>
          <w:szCs w:val="28"/>
        </w:rPr>
        <w:t>Подготовительно-заключительное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время </w:t>
      </w:r>
      <w:proofErr w:type="gramStart"/>
      <w:r w:rsidRPr="00DB4CD9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t</w:t>
      </w:r>
      <w:proofErr w:type="spellStart"/>
      <w:proofErr w:type="gramEnd"/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пз</w:t>
      </w:r>
      <w:proofErr w:type="spellEnd"/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за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трачивается рабочим на подготовку к выполнению заданной работы и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действия, связанные с ее окончанием. Например, перед началом подзем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ного ремонта скважин выполняют определенный комплекс подготови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тельных работ, связанных с установкой и креплением трактора-подъем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ника, с оснасткой талевой системы и т.д.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65"/>
          <w:sz w:val="28"/>
          <w:szCs w:val="28"/>
        </w:rPr>
        <w:t>Оперативное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pacing w:val="56"/>
          <w:sz w:val="28"/>
          <w:szCs w:val="28"/>
        </w:rPr>
        <w:t>время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  <w:lang w:val="en-US"/>
        </w:rPr>
        <w:t>t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оп — часть штучного времени, затра</w:t>
      </w:r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softHyphen/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чиваемая непосредственно на выполнение заданной работы и равная сумме основного и вспомогательного времени.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63"/>
          <w:sz w:val="28"/>
          <w:szCs w:val="28"/>
        </w:rPr>
        <w:t>Основное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pacing w:val="52"/>
          <w:sz w:val="28"/>
          <w:szCs w:val="28"/>
        </w:rPr>
        <w:t>время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t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  <w:vertAlign w:val="subscript"/>
        </w:rPr>
        <w:t>0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—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затрачивается на качественное и ко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softHyphen/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личественное изменение предмета труда (его формы, размеров и т.д.),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его состояния и положения в пространстве.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В зависимости от особенностей производства основные процессы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(а соответственно и затраты основного времени) классифицируют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на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машинные, аппаратурные, машинно-ручные и ручные.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18"/>
          <w:sz w:val="28"/>
          <w:szCs w:val="28"/>
        </w:rPr>
        <w:t xml:space="preserve">Вспомогательное время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18"/>
          <w:sz w:val="28"/>
          <w:szCs w:val="28"/>
          <w:lang w:val="en-US"/>
        </w:rPr>
        <w:t>t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18"/>
          <w:sz w:val="28"/>
          <w:szCs w:val="28"/>
        </w:rPr>
        <w:t xml:space="preserve">в — это время, затрачиваемое на 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выполнение приемов, обеспечивающих выполнение основной работы. Это время повторяется (как и основное) с обработкой каждой единицы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продукции или определенным ее объемом. Например, смена долота в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процессе бурения, смена турбобура или электробура. Вспомогательные 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работы могут выполняться механизмами и вручную. Причем часть из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них может перекрываться во времени с автоматическим выполнением машинной работы. В состав нормы времени включается неперекрываю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softHyphen/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щаяся часть вспомогательного времени.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70"/>
          <w:sz w:val="28"/>
          <w:szCs w:val="28"/>
        </w:rPr>
        <w:t>Время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pacing w:val="78"/>
          <w:sz w:val="28"/>
          <w:szCs w:val="28"/>
        </w:rPr>
        <w:t>обслуживания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pacing w:val="13"/>
          <w:sz w:val="28"/>
          <w:szCs w:val="28"/>
        </w:rPr>
        <w:t xml:space="preserve">рабочего места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13"/>
          <w:sz w:val="28"/>
          <w:szCs w:val="28"/>
          <w:lang w:val="en-US"/>
        </w:rPr>
        <w:t>t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13"/>
          <w:sz w:val="28"/>
          <w:szCs w:val="28"/>
        </w:rPr>
        <w:t xml:space="preserve">об — часть 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штучного времени, затрачиваемого исполнителем на поддержание 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средств технологического оснащения в работоспособном состоянии и 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уход за ними и рабочим местом. Его подразделяют на время техничес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кого и организационного обслуживания. К </w:t>
      </w:r>
      <w:r w:rsidRPr="00DB4CD9">
        <w:rPr>
          <w:rFonts w:ascii="Times New Roman" w:hAnsi="Times New Roman"/>
          <w:i/>
          <w:snapToGrid w:val="0"/>
          <w:color w:val="000000"/>
          <w:spacing w:val="70"/>
          <w:sz w:val="28"/>
          <w:szCs w:val="28"/>
        </w:rPr>
        <w:t>техническому</w:t>
      </w:r>
      <w:r w:rsidRPr="00DB4CD9">
        <w:rPr>
          <w:rFonts w:ascii="Times New Roman" w:hAnsi="Times New Roman"/>
          <w:i/>
          <w:snapToGrid w:val="0"/>
          <w:color w:val="000000"/>
          <w:spacing w:val="6"/>
          <w:sz w:val="28"/>
          <w:szCs w:val="28"/>
        </w:rPr>
        <w:t xml:space="preserve"> об</w:t>
      </w:r>
      <w:r w:rsidRPr="00DB4CD9">
        <w:rPr>
          <w:rFonts w:ascii="Times New Roman" w:hAnsi="Times New Roman"/>
          <w:i/>
          <w:snapToGrid w:val="0"/>
          <w:color w:val="000000"/>
          <w:spacing w:val="67"/>
          <w:sz w:val="28"/>
          <w:szCs w:val="28"/>
        </w:rPr>
        <w:t>служиванию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  <w:lang w:val="en-US"/>
        </w:rPr>
        <w:t>t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тех можно отнести </w:t>
      </w:r>
      <w:proofErr w:type="spellStart"/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подналадку</w:t>
      </w:r>
      <w:proofErr w:type="spellEnd"/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 оборудования, сме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ну инструмента и т.д.; к </w:t>
      </w:r>
      <w:r w:rsidRPr="00DB4CD9">
        <w:rPr>
          <w:rFonts w:ascii="Times New Roman" w:hAnsi="Times New Roman"/>
          <w:i/>
          <w:snapToGrid w:val="0"/>
          <w:color w:val="000000"/>
          <w:spacing w:val="68"/>
          <w:sz w:val="28"/>
          <w:szCs w:val="28"/>
        </w:rPr>
        <w:t>организационному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  <w:lang w:val="en-US"/>
        </w:rPr>
        <w:t>t</w:t>
      </w:r>
      <w:proofErr w:type="spellStart"/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орг</w:t>
      </w:r>
      <w:proofErr w:type="spellEnd"/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 — передачу 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смены, раскладку в начале и сбор в конце смены инструмента и другие </w:t>
      </w: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работы.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>В зависимости от степени участия исполнителя в производствен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ном процессе время его работы можно разделить на время ручной и ма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шинно-ручной работы и время наблюдения за работой оборудования </w:t>
      </w:r>
      <w:r w:rsidRPr="00DB4CD9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(активного наблюдения с контролем параметров технологического 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>процесса или при отсутствии другой работы — пассивного наблюде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softHyphen/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ния, хотя в этом и нет постоянной 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lastRenderedPageBreak/>
        <w:t>необходимости).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Время </w:t>
      </w:r>
      <w:r w:rsidRPr="00DB4CD9">
        <w:rPr>
          <w:rFonts w:ascii="Times New Roman" w:hAnsi="Times New Roman"/>
          <w:i/>
          <w:snapToGrid w:val="0"/>
          <w:color w:val="000000"/>
          <w:spacing w:val="66"/>
          <w:sz w:val="28"/>
          <w:szCs w:val="28"/>
        </w:rPr>
        <w:t>перерывов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— это период, когда исполнитель не участвует в работе. Перерывы подразделяют </w:t>
      </w:r>
      <w:proofErr w:type="gramStart"/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на</w:t>
      </w:r>
      <w:proofErr w:type="gramEnd"/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регламентированные и нере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softHyphen/>
        <w:t>гламентированные.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67"/>
          <w:sz w:val="28"/>
          <w:szCs w:val="28"/>
        </w:rPr>
        <w:t>Регламентированные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pacing w:val="54"/>
          <w:sz w:val="28"/>
          <w:szCs w:val="28"/>
        </w:rPr>
        <w:t>перерывы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включают время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для личных потребностей, а также неустранимые перерывы, обусловлен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softHyphen/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ные особенностями технологии и организации производства (например, 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перерыв в работе крановщика в связи с установкой монтажниками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поднятой детали).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70"/>
          <w:sz w:val="28"/>
          <w:szCs w:val="28"/>
        </w:rPr>
        <w:t>Время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pacing w:val="11"/>
          <w:sz w:val="28"/>
          <w:szCs w:val="28"/>
        </w:rPr>
        <w:t xml:space="preserve">на   </w:t>
      </w:r>
      <w:r w:rsidRPr="00DB4CD9">
        <w:rPr>
          <w:rFonts w:ascii="Times New Roman" w:hAnsi="Times New Roman"/>
          <w:i/>
          <w:snapToGrid w:val="0"/>
          <w:color w:val="000000"/>
          <w:spacing w:val="78"/>
          <w:sz w:val="28"/>
          <w:szCs w:val="28"/>
        </w:rPr>
        <w:t>личные</w:t>
      </w:r>
      <w:r w:rsidRPr="00DB4CD9">
        <w:rPr>
          <w:rFonts w:ascii="Times New Roman" w:hAnsi="Times New Roman"/>
          <w:snapToGrid w:val="0"/>
          <w:color w:val="000000"/>
          <w:spacing w:val="11"/>
          <w:sz w:val="28"/>
          <w:szCs w:val="28"/>
        </w:rPr>
        <w:t xml:space="preserve"> потребности — часть штучного вре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мени, затрачиваемого человеком на личные надобности и, при утоми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тельных работах, на дополнительный отдых.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68"/>
          <w:sz w:val="28"/>
          <w:szCs w:val="28"/>
        </w:rPr>
        <w:t>Нерегламентированные</w:t>
      </w:r>
      <w:r w:rsidRPr="00DB4CD9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i/>
          <w:snapToGrid w:val="0"/>
          <w:color w:val="000000"/>
          <w:spacing w:val="55"/>
          <w:sz w:val="28"/>
          <w:szCs w:val="28"/>
        </w:rPr>
        <w:t>перерывы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обычно обус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ловлены поломками оборудования, недостатками в организации процесса производства, нарушением исполнителями распорядка дня и 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другими причинами.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В соответствии с изложенной классификацией рабочего времени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строится</w:t>
      </w:r>
      <w:proofErr w:type="gramEnd"/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 и состав технически обоснованной нормы времени,  составляется баланс рабочего времени.</w:t>
      </w:r>
    </w:p>
    <w:p w:rsidR="00DB4CD9" w:rsidRPr="00DB4CD9" w:rsidRDefault="00DB4CD9" w:rsidP="00DB4C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4CD9">
        <w:rPr>
          <w:rFonts w:ascii="Times New Roman" w:hAnsi="Times New Roman"/>
          <w:sz w:val="28"/>
          <w:szCs w:val="28"/>
        </w:rPr>
        <w:t>На основании баланса рабочего времени рассчитывают показатели, характеризующие степень использования рабочего времени и возможный процент повышения производительности труда на данном рабочем месте.</w:t>
      </w:r>
    </w:p>
    <w:p w:rsid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DB4CD9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Вопрос 4:  </w:t>
      </w:r>
      <w:r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>Изучение затрат рабочего времени</w:t>
      </w:r>
    </w:p>
    <w:p w:rsid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</w:pP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Хронометраж </w:t>
      </w:r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— это метод изучения затрат оперативного 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времени путем наблюдения и замеров длительности отдельных,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повторяющихся при производстве каждого изделия элементов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операции. Основные его этапы:</w:t>
      </w:r>
    </w:p>
    <w:p w:rsidR="00DB4CD9" w:rsidRPr="00DB4CD9" w:rsidRDefault="00DB4CD9" w:rsidP="00DB4CD9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подготовка к наблюдению;</w:t>
      </w:r>
    </w:p>
    <w:p w:rsidR="00DB4CD9" w:rsidRPr="00DB4CD9" w:rsidRDefault="00DB4CD9" w:rsidP="00DB4CD9">
      <w:pPr>
        <w:widowControl w:val="0"/>
        <w:numPr>
          <w:ilvl w:val="0"/>
          <w:numId w:val="10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наблюдение;</w:t>
      </w:r>
    </w:p>
    <w:p w:rsidR="00DB4CD9" w:rsidRPr="00DB4CD9" w:rsidRDefault="00DB4CD9" w:rsidP="00DB4CD9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обработка,  анализ данных наблюдения:  проверка дли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тельности каждого элемента операции, проверка устойчивости </w:t>
      </w:r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хронометражных рядов, сравнение с действующими нормати</w:t>
      </w: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вами;</w:t>
      </w:r>
    </w:p>
    <w:p w:rsidR="00DB4CD9" w:rsidRPr="00DB4CD9" w:rsidRDefault="00DB4CD9" w:rsidP="00DB4CD9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определение с учетом передового опыта и внедренных </w:t>
      </w:r>
      <w:proofErr w:type="spellStart"/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оргтехмероприятий</w:t>
      </w:r>
      <w:proofErr w:type="spellEnd"/>
      <w:r w:rsidRPr="00DB4CD9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рационального состава операции, продол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жительности ее элементов и операции в целом.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Фотография рабочего дня — </w:t>
      </w:r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это метод изучения рабочего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времени путем наблюдения и замеров его длительности в течение всего или части рабочего дня, а именно: времени обслуживания рабочего места, подготовительно-заключительного вре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мени и времени перерывов в работе. </w:t>
      </w:r>
      <w:proofErr w:type="gramStart"/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Фотографии рабочего дня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используются для устранения потерь и непроизводительных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затрат времени, изучения работы передовиков производства,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определения норм обслуживания оборудования, нормирования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времени на обслуживание рабочего места и выполнение подго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товительно-заключительных работ, времени отдыха, а в мелко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серийном и единичном производствах — нормирования оперативного времени, главным образом на маломеханизированных </w:t>
      </w:r>
      <w:r w:rsidRPr="00DB4CD9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работах.</w:t>
      </w:r>
      <w:proofErr w:type="gramEnd"/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В  зависимости от числа лиц, одновременно охватываемых 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наблюдением, различают фотографию рабочего дня индивидуальную, групповую, бригадную и 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lastRenderedPageBreak/>
        <w:t xml:space="preserve">массовую. При нескольких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объектах наблюдения классификации затрат рабочего времени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укрупняются, а замеры времени на каждом рабочем месте ве</w:t>
      </w: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дутся с интервалами. Различают фотографию рабочего дня: ста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ционарную, маршрутную, рабочего-многостаночника.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  <w:u w:val="single"/>
        </w:rPr>
        <w:t>Этапы фотографии рабочего дня:</w:t>
      </w:r>
    </w:p>
    <w:p w:rsidR="00DB4CD9" w:rsidRPr="00DB4CD9" w:rsidRDefault="00DB4CD9" w:rsidP="00DB4CD9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подготовка к наблюдению — ознакомление с работником </w:t>
      </w:r>
      <w:r w:rsidRPr="00DB4CD9">
        <w:rPr>
          <w:rFonts w:ascii="Times New Roman" w:hAnsi="Times New Roman"/>
          <w:snapToGrid w:val="0"/>
          <w:color w:val="000000"/>
          <w:spacing w:val="7"/>
          <w:sz w:val="28"/>
          <w:szCs w:val="28"/>
        </w:rPr>
        <w:t xml:space="preserve">и его рабочим местом, характером и условиями выполнения </w:t>
      </w: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>работы; определение элементов работы, подлежащих фиксации;</w:t>
      </w:r>
    </w:p>
    <w:p w:rsidR="00DB4CD9" w:rsidRPr="00DB4CD9" w:rsidRDefault="00DB4CD9" w:rsidP="00DB4CD9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наблюдение за всеми затратами рабочего времени; запись </w:t>
      </w:r>
      <w:r w:rsidRPr="00DB4CD9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цифровым или графическим методом моментов окончания ка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ждого элемента работы; отметка перекрываемых элементов ра</w:t>
      </w:r>
      <w:r w:rsidRPr="00DB4CD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боты;</w:t>
      </w:r>
    </w:p>
    <w:p w:rsidR="00DB4CD9" w:rsidRPr="00DB4CD9" w:rsidRDefault="00DB4CD9" w:rsidP="00DB4CD9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анализ данных наблюдения — определение длительности </w:t>
      </w:r>
      <w:r w:rsidRPr="00DB4CD9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отдельных затрат времени и индексация; группировка затрат </w:t>
      </w:r>
      <w:r w:rsidRPr="00DB4CD9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рабочего времени; составление фактического баланса рабочего </w:t>
      </w:r>
      <w:r w:rsidRPr="00DB4CD9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времени; анализ затрат рабочего времени по категориям персо</w:t>
      </w: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нала;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• мероприятия, выводы — разработка мероприятий по </w:t>
      </w:r>
      <w:r w:rsidRPr="00DB4CD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улучшению использования рабочего времени; проектирование нормативного баланса рабочего времени; определение возмож</w:t>
      </w:r>
      <w:r w:rsidRPr="00DB4CD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ного роста производительности труда.</w:t>
      </w:r>
    </w:p>
    <w:p w:rsidR="00DB4CD9" w:rsidRPr="00DB4CD9" w:rsidRDefault="00DB4CD9" w:rsidP="00DB4CD9">
      <w:pPr>
        <w:widowControl w:val="0"/>
        <w:shd w:val="clear" w:color="auto" w:fill="FFFFFF"/>
        <w:spacing w:after="0" w:line="240" w:lineRule="auto"/>
        <w:ind w:firstLine="658"/>
        <w:jc w:val="both"/>
        <w:rPr>
          <w:rFonts w:ascii="Times New Roman" w:hAnsi="Times New Roman"/>
          <w:snapToGrid w:val="0"/>
          <w:sz w:val="28"/>
          <w:szCs w:val="28"/>
        </w:rPr>
      </w:pPr>
      <w:r w:rsidRPr="00DB4CD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И хронометраж и фотография рабочего дня позволяют вы</w:t>
      </w:r>
      <w:r w:rsidRPr="00DB4CD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явить и обосновать нормы времени — затраты времени на еди</w:t>
      </w:r>
      <w:r w:rsidRPr="00DB4CD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ницу продукции или работы на одно изделие или операцию, </w:t>
      </w:r>
      <w:r w:rsidRPr="00DB4CD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производимые одним рабочим или группой работников соот</w:t>
      </w:r>
      <w:r w:rsidRPr="00DB4CD9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ветствующей численности и квалификации при определенных </w:t>
      </w:r>
      <w:r w:rsidRPr="00DB4CD9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организационно-технических условиях.</w:t>
      </w:r>
    </w:p>
    <w:p w:rsidR="00DB4CD9" w:rsidRDefault="00DB4CD9" w:rsidP="00DB4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D0D" w:rsidRPr="00E74D0D" w:rsidRDefault="00E74D0D" w:rsidP="00DB4C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4D0D">
        <w:rPr>
          <w:rFonts w:ascii="Times New Roman" w:hAnsi="Times New Roman"/>
          <w:b/>
          <w:sz w:val="28"/>
          <w:szCs w:val="28"/>
        </w:rPr>
        <w:t>Вопрос 5:  Режим работы</w:t>
      </w:r>
    </w:p>
    <w:p w:rsidR="00E74D0D" w:rsidRDefault="00E74D0D" w:rsidP="00E74D0D">
      <w:pPr>
        <w:pStyle w:val="1"/>
        <w:shd w:val="clear" w:color="auto" w:fill="FFFFFF"/>
        <w:ind w:firstLine="360"/>
        <w:jc w:val="both"/>
        <w:rPr>
          <w:color w:val="000000"/>
          <w:spacing w:val="-1"/>
          <w:sz w:val="24"/>
          <w:szCs w:val="24"/>
        </w:rPr>
      </w:pPr>
    </w:p>
    <w:p w:rsidR="00E74D0D" w:rsidRPr="00F9436F" w:rsidRDefault="00E74D0D" w:rsidP="00E74D0D">
      <w:pPr>
        <w:pStyle w:val="1"/>
        <w:shd w:val="clear" w:color="auto" w:fill="FFFFFF"/>
        <w:ind w:firstLine="360"/>
        <w:jc w:val="both"/>
        <w:rPr>
          <w:sz w:val="28"/>
          <w:szCs w:val="28"/>
        </w:rPr>
      </w:pPr>
      <w:r w:rsidRPr="00F9436F">
        <w:rPr>
          <w:color w:val="000000"/>
          <w:spacing w:val="-1"/>
          <w:sz w:val="28"/>
          <w:szCs w:val="28"/>
        </w:rPr>
        <w:t>Многие предприятия используют сменный режим работы.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Сменная работа — особый режим организации рабочего времени, который вводится при длительном производственном процессе, превышающем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услуг, например на промышленных предприятиях, в организациях жилищно-коммунального хозяйства, торговых организациях, предприятиях общественного питания. Введение сменной работы (что подчеркивается в ТК РФ) диктуется производственными условиями.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В локальных нормативных актах необходимо установить: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— продолжительность рабочей недели (без выходных, 5-дневная с двумя выходными днями, 6-дневная с одним выходным днем, рабочая неделя с предоставлением выходных дней по скользящему графику);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— продолжительность ежедневной работы (смены) и количество смен в сутки (две, три, четыре);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— время начала и окончания работы, а также перерывов в работе, чередование рабочих и нерабочих дней.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На практике сменную работу часто вводят совместно с суммированным учетом рабочего времени.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lastRenderedPageBreak/>
        <w:t>Все работники организации, которые будут работать в сменном режиме, должны быть ознакомлены с этим либо при приеме на работу. Факт предупреждения работников должен быть оформлен письменно.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 xml:space="preserve">Если установление сменной работы происходит в период работы в других режимах рабочего времени, то с работником с его согласия необходимо оформить изменение (дополнение) трудового договора. Иначе предыдущие условия труда должны быть соблюдены для такого работника в течение двух месяцев, после чего трудовой </w:t>
      </w:r>
      <w:proofErr w:type="gramStart"/>
      <w:r w:rsidRPr="00F9436F">
        <w:rPr>
          <w:rFonts w:ascii="Times New Roman" w:hAnsi="Times New Roman"/>
          <w:sz w:val="28"/>
          <w:szCs w:val="28"/>
        </w:rPr>
        <w:t>договор</w:t>
      </w:r>
      <w:proofErr w:type="gramEnd"/>
      <w:r w:rsidRPr="00F9436F">
        <w:rPr>
          <w:rFonts w:ascii="Times New Roman" w:hAnsi="Times New Roman"/>
          <w:sz w:val="28"/>
          <w:szCs w:val="28"/>
        </w:rPr>
        <w:t xml:space="preserve"> может быть расторгнут (если данному работнику в соответствии со ст. 73 ТК РФ нельзя предложить другую вакантную должность в организации) на основании п. 7 ст. 77 Кодекса.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Статья 103 ТК РФ устанавливает обязательность разработки графика сменности в организациях, где применяется такой режим рабочего времени. Данная статья предусматривает определенный срок, за который работники, занятые в сменном режиме, должны быть ознакомлены с этим документом, — один месяц до введения графика в действие.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Типовой формы графика сменности нет. График сменности разрабатывается организацией самостоятельно и оформляется как приложение к локальному нормативному акту, устанавливающему сменный характер работы (коллективный договор, правила внутреннего трудового распорядка и т. д.), либо утверждается приказом руководителя организации. В дальнейшем графики сменности на каждый отчетный период могут утверждаться руководителем организации либо лицом, которое уполномочено на утверждение таких документов.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 xml:space="preserve">После разработки, согласования, утверждения, ознакомления с ним под расписку работника график становится обязательным для </w:t>
      </w:r>
      <w:proofErr w:type="gramStart"/>
      <w:r w:rsidRPr="00F9436F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F9436F">
        <w:rPr>
          <w:rFonts w:ascii="Times New Roman" w:hAnsi="Times New Roman"/>
          <w:sz w:val="28"/>
          <w:szCs w:val="28"/>
        </w:rPr>
        <w:t xml:space="preserve"> как работодателем, так и работником. Сотрудники не вправе без разрешения администрации менять предусмотренную графиком очередность смен, выходить на работу в другую смену </w:t>
      </w:r>
      <w:proofErr w:type="gramStart"/>
      <w:r w:rsidRPr="00F9436F">
        <w:rPr>
          <w:rFonts w:ascii="Times New Roman" w:hAnsi="Times New Roman"/>
          <w:sz w:val="28"/>
          <w:szCs w:val="28"/>
        </w:rPr>
        <w:t>вместо</w:t>
      </w:r>
      <w:proofErr w:type="gramEnd"/>
      <w:r w:rsidRPr="00F9436F">
        <w:rPr>
          <w:rFonts w:ascii="Times New Roman" w:hAnsi="Times New Roman"/>
          <w:sz w:val="28"/>
          <w:szCs w:val="28"/>
        </w:rPr>
        <w:t xml:space="preserve"> установленной графиком.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F9436F">
        <w:rPr>
          <w:rFonts w:ascii="Times New Roman" w:hAnsi="Times New Roman"/>
          <w:sz w:val="28"/>
          <w:szCs w:val="28"/>
          <w:u w:val="single"/>
        </w:rPr>
        <w:t>C</w:t>
      </w:r>
      <w:proofErr w:type="gramEnd"/>
      <w:r w:rsidRPr="00F9436F">
        <w:rPr>
          <w:rFonts w:ascii="Times New Roman" w:hAnsi="Times New Roman"/>
          <w:sz w:val="28"/>
          <w:szCs w:val="28"/>
          <w:u w:val="single"/>
        </w:rPr>
        <w:t>оставление</w:t>
      </w:r>
      <w:proofErr w:type="spellEnd"/>
      <w:r w:rsidRPr="00F9436F">
        <w:rPr>
          <w:rFonts w:ascii="Times New Roman" w:hAnsi="Times New Roman"/>
          <w:sz w:val="28"/>
          <w:szCs w:val="28"/>
          <w:u w:val="single"/>
        </w:rPr>
        <w:t xml:space="preserve"> графика сменности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При составлении графиков должны учитываться следующие положения Кодекса: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продолжительность рабочего дня (смены), непосредственно предшествующего нерабочему праздничному дню, уменьшается на один час (ст. 95);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продолжительность работы (смены) в ночное время сокращается на один час (ст. 96);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не допускается работа в течение двух смен подряд (ст. 103).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Наиболее распространена трехсменная работа, при которой три бригады работников чередуются в соответствии с графиками сменности.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Чередование бригад должно осуществляться равномерно, т. е. переход работников из одной смены в другую должен происходить регулярно через определенное количество рабочих дней в соответствии с графиком сменности (с учетом специфики работы и мнения трудового коллектива).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Как правило, применяется один из двух порядков чередования графиков сменности.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lastRenderedPageBreak/>
        <w:t xml:space="preserve">1. Прямой порядок: после первой смены работник переходит во вторую, затем — в третью и опять — в первую. 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 xml:space="preserve">2. Обратный порядок чередования смен: переход работника из первой смены в третью, затем — во вторую и после этого — в первую 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При этом в каждой из смен работник работает восемь часов, чем и достигается непрерывность производства (за исключением выходных и праздничных дней).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Предпочтительнее прямой порядок чередования смен, поскольку он соответствует естественному суточному ритму природных процессов человека.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Если необходимо обеспечить производственный процесс в выходные и нерабочие праздничные дни, то, как правило, прибегают к суммированному учету рабочего времени: продолжительность ежедневной работы (смены) в различные дни может быть разной, но в целом за учетный период должна быть отработана установленная норма рабочего времени.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 xml:space="preserve">Необходимое количество бригад определяется самим работодателем с учетом продолжительности смен и </w:t>
      </w:r>
      <w:proofErr w:type="gramStart"/>
      <w:r w:rsidRPr="00F9436F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F9436F">
        <w:rPr>
          <w:rFonts w:ascii="Times New Roman" w:hAnsi="Times New Roman"/>
          <w:sz w:val="28"/>
          <w:szCs w:val="28"/>
        </w:rPr>
        <w:t xml:space="preserve"> установленных законом перерывов в работе между сменами.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Графики сменности в непрерывных производствах (где смены выпадают и на выходные дни) разрабатываются с учетом: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— рабочего времени каждого сотрудника;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— предоставления работникам регулярных выходных дней;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— постоянного состава бригад;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— порядка (чередования) смен и др.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Наиболее типичными являются 8-часовая и 12-часовая смены. Если учетным периодом является календарный месяц, то отработанные сверх месячной нормы рабочего времени часы признаются сверхурочными и оплачиваются в повышенном размере согласно ТК РФ.</w:t>
      </w:r>
    </w:p>
    <w:p w:rsidR="00E74D0D" w:rsidRPr="00F9436F" w:rsidRDefault="00E74D0D" w:rsidP="00E7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В графике сменности необходимо предусмотреть следующие пункты:</w:t>
      </w:r>
    </w:p>
    <w:p w:rsidR="00E74D0D" w:rsidRPr="00F9436F" w:rsidRDefault="00E74D0D" w:rsidP="00E74D0D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учетный период (неделя, месяц и т.д., но не более года);</w:t>
      </w:r>
    </w:p>
    <w:p w:rsidR="00E74D0D" w:rsidRPr="00F9436F" w:rsidRDefault="00E74D0D" w:rsidP="00E74D0D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продолжительность рабочей смены (время ее начала и окончания);</w:t>
      </w:r>
    </w:p>
    <w:p w:rsidR="00E74D0D" w:rsidRPr="00F9436F" w:rsidRDefault="00E74D0D" w:rsidP="00E74D0D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время предоставления перерывов для отдыха и питания (других специальных перерывов) и их продолжительность;</w:t>
      </w:r>
    </w:p>
    <w:p w:rsidR="00E74D0D" w:rsidRPr="00F9436F" w:rsidRDefault="00E74D0D" w:rsidP="00E74D0D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порядок перехода работников из одной смены в другую;</w:t>
      </w:r>
    </w:p>
    <w:p w:rsidR="00E74D0D" w:rsidRPr="00F9436F" w:rsidRDefault="00E74D0D" w:rsidP="00E74D0D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действия в случае неявки сменщика;</w:t>
      </w:r>
    </w:p>
    <w:p w:rsidR="00E74D0D" w:rsidRPr="00F9436F" w:rsidRDefault="00E74D0D" w:rsidP="00E74D0D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9436F">
        <w:rPr>
          <w:rFonts w:ascii="Times New Roman" w:hAnsi="Times New Roman"/>
          <w:sz w:val="28"/>
          <w:szCs w:val="28"/>
        </w:rPr>
        <w:t>графы для ознакомления каждого работника с графиком (ФИО, дата, подпись).</w:t>
      </w:r>
    </w:p>
    <w:p w:rsidR="00E74D0D" w:rsidRPr="00DB4CD9" w:rsidRDefault="00E74D0D" w:rsidP="00DB4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CD9" w:rsidRPr="00B239E2" w:rsidRDefault="00F9436F" w:rsidP="00621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</w:t>
      </w:r>
    </w:p>
    <w:p w:rsid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P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9436F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Практическая работа 11</w:t>
      </w:r>
    </w:p>
    <w:p w:rsidR="00F9436F" w:rsidRP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436F" w:rsidRPr="000C3BF5" w:rsidRDefault="00F9436F" w:rsidP="00F9436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BF5">
        <w:rPr>
          <w:rFonts w:ascii="Times New Roman" w:eastAsiaTheme="minorHAnsi" w:hAnsi="Times New Roman"/>
          <w:sz w:val="28"/>
          <w:szCs w:val="28"/>
          <w:lang w:eastAsia="en-US"/>
        </w:rPr>
        <w:t>Тема: Нормирование и учет труда</w:t>
      </w:r>
    </w:p>
    <w:p w:rsidR="00F9436F" w:rsidRPr="000C3BF5" w:rsidRDefault="00F9436F" w:rsidP="00F9436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BF5">
        <w:rPr>
          <w:rFonts w:ascii="Times New Roman" w:eastAsiaTheme="minorHAnsi" w:hAnsi="Times New Roman"/>
          <w:sz w:val="28"/>
          <w:szCs w:val="28"/>
          <w:lang w:eastAsia="en-US"/>
        </w:rPr>
        <w:t>Цель:  Анализ использования рабочего времени</w:t>
      </w:r>
    </w:p>
    <w:p w:rsidR="00F9436F" w:rsidRPr="000C3BF5" w:rsidRDefault="00F9436F" w:rsidP="00F9436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Pr="000C3BF5" w:rsidRDefault="00F9436F" w:rsidP="00F9436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BF5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</w:t>
      </w:r>
    </w:p>
    <w:p w:rsidR="00F9436F" w:rsidRPr="000C3BF5" w:rsidRDefault="00F9436F" w:rsidP="00F9436F">
      <w:pPr>
        <w:widowControl w:val="0"/>
        <w:shd w:val="clear" w:color="auto" w:fill="FFFFFF"/>
        <w:spacing w:after="0" w:line="269" w:lineRule="exact"/>
        <w:ind w:right="101"/>
        <w:jc w:val="center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  <w:r w:rsidRPr="000C3BF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Задача 1</w:t>
      </w:r>
      <w:r w:rsidR="001B4181" w:rsidRPr="000C3BF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  (</w:t>
      </w:r>
      <w:r w:rsidR="001B4181" w:rsidRPr="000C3BF5">
        <w:rPr>
          <w:rFonts w:ascii="Times New Roman" w:hAnsi="Times New Roman"/>
          <w:snapToGrid w:val="0"/>
          <w:color w:val="E36C0A" w:themeColor="accent6" w:themeShade="BF"/>
          <w:spacing w:val="-9"/>
          <w:sz w:val="28"/>
          <w:szCs w:val="28"/>
        </w:rPr>
        <w:t>не по вариантам</w:t>
      </w:r>
      <w:r w:rsidR="001B4181" w:rsidRPr="000C3BF5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)</w:t>
      </w:r>
    </w:p>
    <w:p w:rsidR="001B4181" w:rsidRPr="000C3BF5" w:rsidRDefault="001B4181" w:rsidP="00F9436F">
      <w:pPr>
        <w:widowControl w:val="0"/>
        <w:shd w:val="clear" w:color="auto" w:fill="FFFFFF"/>
        <w:spacing w:after="0" w:line="269" w:lineRule="exact"/>
        <w:ind w:right="101"/>
        <w:jc w:val="center"/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</w:pPr>
    </w:p>
    <w:p w:rsidR="00F9436F" w:rsidRPr="000C3BF5" w:rsidRDefault="00F9436F" w:rsidP="00F9436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0C3BF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 xml:space="preserve">На основе данных фактического баланса рабочего времени за отчетный год выявить   </w:t>
      </w:r>
      <w:r w:rsidRPr="000C3BF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резервы уплотнения рабочего дня, предложить уплотненный /проектируемый/ баланс    </w:t>
      </w:r>
      <w:r w:rsidRPr="000C3BF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и определить возможное повышение производительности труда.</w:t>
      </w:r>
    </w:p>
    <w:p w:rsidR="00F9436F" w:rsidRPr="000C3BF5" w:rsidRDefault="00F9436F" w:rsidP="00F9436F">
      <w:pPr>
        <w:widowControl w:val="0"/>
        <w:shd w:val="clear" w:color="auto" w:fill="FFFFFF"/>
        <w:spacing w:before="5" w:after="0" w:line="269" w:lineRule="exact"/>
        <w:ind w:right="86"/>
        <w:jc w:val="center"/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</w:pPr>
      <w:r w:rsidRPr="000C3BF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Фактический баланс рабочего времени.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2268"/>
      </w:tblGrid>
      <w:tr w:rsidR="00F9436F" w:rsidRPr="00F9436F" w:rsidTr="00F9436F">
        <w:trPr>
          <w:trHeight w:hRule="exact" w:val="8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Структура баланса рабочего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1B4181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обозначение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78" w:lineRule="exact"/>
              <w:ind w:right="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Фактически,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11"/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F9436F">
              <w:rPr>
                <w:rFonts w:ascii="Times New Roman" w:hAnsi="Times New Roman"/>
                <w:snapToGrid w:val="0"/>
                <w:color w:val="000000"/>
                <w:spacing w:val="-9"/>
                <w:sz w:val="24"/>
                <w:szCs w:val="24"/>
              </w:rPr>
              <w:t>Уплотненный</w:t>
            </w:r>
            <w:proofErr w:type="gramEnd"/>
            <w:r w:rsidRPr="00F9436F">
              <w:rPr>
                <w:rFonts w:ascii="Times New Roman" w:hAnsi="Times New Roman"/>
                <w:snapToGrid w:val="0"/>
                <w:color w:val="000000"/>
                <w:spacing w:val="-9"/>
                <w:sz w:val="24"/>
                <w:szCs w:val="24"/>
              </w:rPr>
              <w:t xml:space="preserve"> (проектируемый)  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мин</w:t>
            </w:r>
          </w:p>
        </w:tc>
      </w:tr>
      <w:tr w:rsidR="00F9436F" w:rsidRPr="00F9436F" w:rsidTr="00F9436F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11"/>
                <w:sz w:val="24"/>
                <w:szCs w:val="24"/>
              </w:rPr>
              <w:t>1. ВРЕМЯ РАБОТЫ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415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317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1) по заданию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w w:val="125"/>
                <w:sz w:val="24"/>
                <w:szCs w:val="24"/>
                <w:lang w:val="en-US"/>
              </w:rPr>
              <w:t>tp.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w w:val="125"/>
                <w:sz w:val="24"/>
                <w:szCs w:val="24"/>
              </w:rPr>
              <w:t>з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405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538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78" w:lineRule="exact"/>
              <w:ind w:left="19"/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 том числе</w:t>
            </w:r>
            <w:proofErr w:type="gramStart"/>
            <w:r w:rsidRPr="00F9436F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:</w:t>
            </w:r>
            <w:proofErr w:type="gramEnd"/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78" w:lineRule="exact"/>
              <w:ind w:left="1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подготовительно-заключительное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1B4181" w:rsidRDefault="001B4181" w:rsidP="001B41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  <w:lang w:val="en-US"/>
              </w:rPr>
              <w:t>tn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з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903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4" w:right="835"/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-оперативное</w:t>
            </w:r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4" w:right="835"/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–обслуживание раб</w:t>
            </w:r>
            <w:proofErr w:type="gramStart"/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м</w:t>
            </w:r>
            <w:proofErr w:type="gramEnd"/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еста </w:t>
            </w:r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4" w:right="83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2)  не по заданию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napToGrid w:val="0"/>
                <w:color w:val="000000"/>
                <w:spacing w:val="17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17"/>
                <w:sz w:val="24"/>
                <w:szCs w:val="24"/>
              </w:rPr>
              <w:t xml:space="preserve">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17"/>
                <w:sz w:val="24"/>
                <w:szCs w:val="24"/>
                <w:lang w:val="en-US"/>
              </w:rPr>
              <w:t xml:space="preserve">ton </w:t>
            </w:r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  <w:lang w:val="en-US"/>
              </w:rPr>
              <w:t>top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329</w:t>
            </w:r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44</w:t>
            </w:r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269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9"/>
                <w:sz w:val="24"/>
                <w:szCs w:val="24"/>
              </w:rPr>
              <w:t>2.ВРЕМЯ ПЕРЕРЫВОВ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326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1) регламентированных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tnp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244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в том числе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298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-отдых и личные надобности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2"/>
                <w:sz w:val="24"/>
                <w:szCs w:val="24"/>
                <w:lang w:val="en-US"/>
              </w:rPr>
              <w:t>t</w:t>
            </w:r>
            <w:proofErr w:type="spellStart"/>
            <w:r w:rsidRPr="00F9436F">
              <w:rPr>
                <w:rFonts w:ascii="Times New Roman" w:hAnsi="Times New Roman"/>
                <w:snapToGrid w:val="0"/>
                <w:color w:val="000000"/>
                <w:spacing w:val="2"/>
                <w:sz w:val="24"/>
                <w:szCs w:val="24"/>
              </w:rPr>
              <w:t>олн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252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-технологические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9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F9436F">
              <w:rPr>
                <w:rFonts w:ascii="Times New Roman" w:hAnsi="Times New Roman"/>
                <w:snapToGrid w:val="0"/>
                <w:color w:val="000000"/>
                <w:spacing w:val="-9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326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2) нерегламентированные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</w:t>
            </w:r>
            <w:proofErr w:type="spellStart"/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232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в том числе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643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51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-нарушение трудовой дисциплины </w:t>
            </w:r>
            <w:proofErr w:type="gramStart"/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-о</w:t>
            </w:r>
            <w:proofErr w:type="gramEnd"/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рганизационные простои.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59" w:lineRule="exact"/>
              <w:ind w:left="5" w:firstLine="14"/>
              <w:jc w:val="center"/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proofErr w:type="spellStart"/>
            <w:r w:rsidRPr="00F9436F"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>нд</w:t>
            </w:r>
            <w:proofErr w:type="spellEnd"/>
            <w:r w:rsidRPr="00F9436F"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59" w:lineRule="exact"/>
              <w:ind w:left="5" w:firstLine="1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3"/>
                <w:sz w:val="24"/>
                <w:szCs w:val="24"/>
                <w:lang w:val="en-US"/>
              </w:rPr>
              <w:t>top.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3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93" w:lineRule="exact"/>
              <w:ind w:firstLine="3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  <w:p w:rsidR="00F9436F" w:rsidRPr="00F9436F" w:rsidRDefault="00F9436F" w:rsidP="00F9436F">
            <w:pPr>
              <w:widowControl w:val="0"/>
              <w:shd w:val="clear" w:color="auto" w:fill="FFFFFF"/>
              <w:spacing w:after="0" w:line="293" w:lineRule="exact"/>
              <w:ind w:firstLine="3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trHeight w:hRule="exact"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Продолжительность смены</w:t>
            </w:r>
            <w:r w:rsidR="001B4181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,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1B4181">
              <w:rPr>
                <w:rFonts w:ascii="Times New Roman" w:hAnsi="Times New Roman"/>
                <w:snapToGrid w:val="0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Т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1B4181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480</w:t>
            </w:r>
          </w:p>
        </w:tc>
      </w:tr>
    </w:tbl>
    <w:p w:rsidR="00F9436F" w:rsidRPr="00F9436F" w:rsidRDefault="00F9436F" w:rsidP="00F9436F">
      <w:pPr>
        <w:widowControl w:val="0"/>
        <w:shd w:val="clear" w:color="auto" w:fill="FFFFFF"/>
        <w:spacing w:after="0" w:line="240" w:lineRule="auto"/>
        <w:ind w:right="499"/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  <w:t xml:space="preserve">Установленные нормативы: </w:t>
      </w:r>
    </w:p>
    <w:p w:rsidR="00F9436F" w:rsidRPr="00F9436F" w:rsidRDefault="00F9436F" w:rsidP="00F9436F">
      <w:pPr>
        <w:widowControl w:val="0"/>
        <w:shd w:val="clear" w:color="auto" w:fill="FFFFFF"/>
        <w:spacing w:after="0" w:line="240" w:lineRule="auto"/>
        <w:ind w:right="499"/>
        <w:rPr>
          <w:rFonts w:ascii="Times New Roman" w:hAnsi="Times New Roman"/>
          <w:snapToGrid w:val="0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7"/>
          <w:sz w:val="24"/>
          <w:szCs w:val="24"/>
        </w:rPr>
        <w:t>1. На подготовительно-заключительные работы-  7% продолжительности смены</w:t>
      </w:r>
    </w:p>
    <w:p w:rsidR="00F9436F" w:rsidRPr="00F9436F" w:rsidRDefault="00F9436F" w:rsidP="00F9436F">
      <w:pPr>
        <w:widowControl w:val="0"/>
        <w:shd w:val="clear" w:color="auto" w:fill="FFFFFF"/>
        <w:spacing w:after="0" w:line="240" w:lineRule="auto"/>
        <w:ind w:right="2381"/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 xml:space="preserve">2. На обслуживание рабочего места-5% </w:t>
      </w:r>
    </w:p>
    <w:p w:rsidR="00F9436F" w:rsidRPr="00F9436F" w:rsidRDefault="00F9436F" w:rsidP="00F9436F">
      <w:pPr>
        <w:widowControl w:val="0"/>
        <w:shd w:val="clear" w:color="auto" w:fill="FFFFFF"/>
        <w:spacing w:after="0" w:line="240" w:lineRule="auto"/>
        <w:ind w:right="2381"/>
        <w:rPr>
          <w:rFonts w:ascii="Times New Roman" w:hAnsi="Times New Roman"/>
          <w:snapToGrid w:val="0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8"/>
          <w:sz w:val="24"/>
          <w:szCs w:val="24"/>
        </w:rPr>
        <w:t xml:space="preserve">3.  На отдых и </w:t>
      </w:r>
      <w:proofErr w:type="gramStart"/>
      <w:r w:rsidRPr="00F9436F">
        <w:rPr>
          <w:rFonts w:ascii="Times New Roman" w:hAnsi="Times New Roman"/>
          <w:snapToGrid w:val="0"/>
          <w:color w:val="000000"/>
          <w:spacing w:val="-8"/>
          <w:sz w:val="24"/>
          <w:szCs w:val="24"/>
        </w:rPr>
        <w:t>личные</w:t>
      </w:r>
      <w:proofErr w:type="gramEnd"/>
      <w:r w:rsidRPr="00F9436F">
        <w:rPr>
          <w:rFonts w:ascii="Times New Roman" w:hAnsi="Times New Roman"/>
          <w:snapToGrid w:val="0"/>
          <w:color w:val="000000"/>
          <w:spacing w:val="-8"/>
          <w:sz w:val="24"/>
          <w:szCs w:val="24"/>
        </w:rPr>
        <w:t xml:space="preserve"> надобности-30 мин в смену</w:t>
      </w:r>
    </w:p>
    <w:p w:rsidR="00F9436F" w:rsidRPr="00F9436F" w:rsidRDefault="00F9436F" w:rsidP="00F9436F">
      <w:pPr>
        <w:widowControl w:val="0"/>
        <w:shd w:val="clear" w:color="auto" w:fill="FFFFFF"/>
        <w:spacing w:after="0" w:line="240" w:lineRule="auto"/>
        <w:ind w:right="2381"/>
        <w:rPr>
          <w:rFonts w:ascii="Times New Roman" w:hAnsi="Times New Roman"/>
          <w:snapToGrid w:val="0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4"/>
          <w:sz w:val="24"/>
          <w:szCs w:val="24"/>
        </w:rPr>
        <w:t>4. Технологические перерывы -10 мин в смену</w:t>
      </w:r>
    </w:p>
    <w:p w:rsidR="00F9436F" w:rsidRPr="00F9436F" w:rsidRDefault="00F9436F" w:rsidP="00F9436F">
      <w:pPr>
        <w:widowControl w:val="0"/>
        <w:shd w:val="clear" w:color="auto" w:fill="FFFFFF"/>
        <w:spacing w:before="5" w:after="0" w:line="240" w:lineRule="auto"/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5 .Все организационные простои</w:t>
      </w:r>
      <w:r w:rsidR="00FC2660"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,</w:t>
      </w:r>
      <w:r w:rsidRPr="00F9436F"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 xml:space="preserve"> связанные с недостатками организации производства  </w:t>
      </w:r>
      <w:r w:rsidRPr="00F9436F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 xml:space="preserve">относятся к </w:t>
      </w:r>
      <w:proofErr w:type="gramStart"/>
      <w:r w:rsidRPr="00F9436F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>устранимым</w:t>
      </w:r>
      <w:proofErr w:type="gramEnd"/>
      <w:r w:rsidRPr="00F9436F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>.</w:t>
      </w:r>
    </w:p>
    <w:p w:rsidR="00F9436F" w:rsidRDefault="001B4181" w:rsidP="001B418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181"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1B4181" w:rsidRDefault="001B4181" w:rsidP="001B418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Определить все нормативы и записать в уплотненный баланс</w:t>
      </w:r>
    </w:p>
    <w:p w:rsidR="001B4181" w:rsidRPr="001B4181" w:rsidRDefault="001B4181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Подготовительно-заключительное время:  </w:t>
      </w:r>
      <w:proofErr w:type="spellStart"/>
      <w:r w:rsidRPr="001B4181">
        <w:rPr>
          <w:rFonts w:ascii="Times New Roman" w:hAnsi="Times New Roman"/>
          <w:snapToGrid w:val="0"/>
          <w:color w:val="000000"/>
          <w:spacing w:val="-8"/>
          <w:sz w:val="28"/>
          <w:szCs w:val="28"/>
          <w:lang w:val="en-US"/>
        </w:rPr>
        <w:t>tn</w:t>
      </w:r>
      <w:proofErr w:type="spellEnd"/>
      <w:proofErr w:type="gramStart"/>
      <w:r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з</w:t>
      </w:r>
      <w:proofErr w:type="gramEnd"/>
      <w:r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Тсм</w:t>
      </w:r>
      <w:proofErr w:type="spellEnd"/>
      <w:r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 * 7/100</w:t>
      </w:r>
    </w:p>
    <w:p w:rsidR="001B4181" w:rsidRPr="001B4181" w:rsidRDefault="001B4181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Обслуживание рабочего места: </w:t>
      </w:r>
      <w:r w:rsidRPr="001B4181">
        <w:rPr>
          <w:rFonts w:ascii="Times New Roman" w:hAnsi="Times New Roman"/>
          <w:snapToGrid w:val="0"/>
          <w:color w:val="000000"/>
          <w:spacing w:val="-4"/>
          <w:sz w:val="28"/>
          <w:szCs w:val="28"/>
          <w:lang w:val="en-US"/>
        </w:rPr>
        <w:t>top</w:t>
      </w:r>
      <w:proofErr w:type="gramStart"/>
      <w:r w:rsidRPr="001B4181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м</w:t>
      </w:r>
      <w:proofErr w:type="gramEnd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Тсм</w:t>
      </w:r>
      <w:proofErr w:type="spellEnd"/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 * 5 / 100 </w:t>
      </w:r>
    </w:p>
    <w:p w:rsidR="001B4181" w:rsidRPr="001B4181" w:rsidRDefault="001B4181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Отдых и личные надобности: </w:t>
      </w:r>
      <w:proofErr w:type="gramStart"/>
      <w:r w:rsidRPr="001B4181">
        <w:rPr>
          <w:rFonts w:ascii="Times New Roman" w:hAnsi="Times New Roman"/>
          <w:snapToGrid w:val="0"/>
          <w:color w:val="000000"/>
          <w:spacing w:val="2"/>
          <w:sz w:val="28"/>
          <w:szCs w:val="28"/>
          <w:lang w:val="en-US"/>
        </w:rPr>
        <w:t>t</w:t>
      </w:r>
      <w:proofErr w:type="spellStart"/>
      <w:proofErr w:type="gramEnd"/>
      <w:r w:rsidRPr="001B4181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олн</w:t>
      </w:r>
      <w:proofErr w:type="spellEnd"/>
      <w:r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 = 30 мин</w:t>
      </w:r>
    </w:p>
    <w:p w:rsidR="001B4181" w:rsidRPr="001B4181" w:rsidRDefault="001B4181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181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Технологические перерывы</w:t>
      </w:r>
      <w:r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: </w:t>
      </w:r>
      <w:r w:rsidRPr="001B4181">
        <w:rPr>
          <w:rFonts w:ascii="Times New Roman" w:hAnsi="Times New Roman"/>
          <w:snapToGrid w:val="0"/>
          <w:color w:val="000000"/>
          <w:spacing w:val="-9"/>
          <w:sz w:val="28"/>
          <w:szCs w:val="28"/>
          <w:lang w:val="en-US"/>
        </w:rPr>
        <w:t xml:space="preserve">t </w:t>
      </w:r>
      <w:proofErr w:type="spellStart"/>
      <w:r w:rsidRPr="001B4181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пт</w:t>
      </w:r>
      <w:proofErr w:type="spellEnd"/>
      <w:r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 xml:space="preserve"> = 10 мин</w:t>
      </w:r>
    </w:p>
    <w:p w:rsidR="001B4181" w:rsidRPr="00FC2660" w:rsidRDefault="001B4181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4181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Все организационные простои</w:t>
      </w:r>
      <w:r w:rsidR="00FC2660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,</w:t>
      </w:r>
      <w:r w:rsidRPr="001B4181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связанные с недостатками организации производства  </w:t>
      </w:r>
      <w:r w:rsidRPr="001B4181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относятся </w:t>
      </w:r>
      <w:proofErr w:type="gramStart"/>
      <w:r w:rsidRPr="001B4181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к</w:t>
      </w:r>
      <w:proofErr w:type="gramEnd"/>
      <w:r w:rsidRPr="001B4181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 устранимым</w:t>
      </w:r>
      <w:r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: то есть, не должно быть нерегламентированных перерывов в </w:t>
      </w:r>
      <w:r w:rsidR="00FC2660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уплотненном балансе, и работы не по заданию.</w:t>
      </w:r>
    </w:p>
    <w:p w:rsidR="00FC2660" w:rsidRPr="00FC2660" w:rsidRDefault="00FC2660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lastRenderedPageBreak/>
        <w:t xml:space="preserve">Длительность смены так и есть 480 минут. </w:t>
      </w:r>
    </w:p>
    <w:p w:rsidR="00FC2660" w:rsidRPr="00FC2660" w:rsidRDefault="00FC2660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Подставив все известное, можно найти остальные показатели.</w:t>
      </w:r>
    </w:p>
    <w:p w:rsidR="00FC2660" w:rsidRPr="00FC2660" w:rsidRDefault="00FC2660" w:rsidP="001B41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C2660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Определить в</w:t>
      </w:r>
      <w:r w:rsidRPr="00FC2660">
        <w:rPr>
          <w:rFonts w:ascii="Times New Roman" w:eastAsiaTheme="minorHAnsi" w:hAnsi="Times New Roman"/>
          <w:sz w:val="28"/>
          <w:szCs w:val="28"/>
          <w:lang w:eastAsia="en-US"/>
        </w:rPr>
        <w:t>озможный процент повышения использования рабочего времени на рабочем месте</w:t>
      </w:r>
      <w:r w:rsidRPr="00F9436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FC2660" w:rsidRPr="00FC2660" w:rsidRDefault="00FC2660" w:rsidP="00FC2660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C2660">
        <w:rPr>
          <w:rFonts w:ascii="Times New Roman" w:eastAsiaTheme="minorHAnsi" w:hAnsi="Times New Roman"/>
          <w:sz w:val="28"/>
          <w:szCs w:val="28"/>
          <w:lang w:eastAsia="en-US"/>
        </w:rPr>
        <w:t>Кв</w:t>
      </w:r>
      <w:proofErr w:type="spellEnd"/>
      <w:r w:rsidRPr="00FC2660">
        <w:rPr>
          <w:rFonts w:ascii="Times New Roman" w:eastAsiaTheme="minorHAnsi" w:hAnsi="Times New Roman"/>
          <w:sz w:val="28"/>
          <w:szCs w:val="28"/>
          <w:lang w:eastAsia="en-US"/>
        </w:rPr>
        <w:t xml:space="preserve"> = (потери рабочего времени  /  длительность рабочей смены) * 100</w:t>
      </w:r>
    </w:p>
    <w:p w:rsidR="00662EF8" w:rsidRDefault="00662EF8" w:rsidP="00662EF8">
      <w:pPr>
        <w:widowControl w:val="0"/>
        <w:shd w:val="clear" w:color="auto" w:fill="FFFFFF"/>
        <w:spacing w:after="0" w:line="240" w:lineRule="auto"/>
        <w:ind w:hanging="1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2EF8" w:rsidRPr="00662EF8" w:rsidRDefault="00FC2660" w:rsidP="00662EF8">
      <w:pPr>
        <w:widowControl w:val="0"/>
        <w:shd w:val="clear" w:color="auto" w:fill="FFFFFF"/>
        <w:spacing w:after="0" w:line="240" w:lineRule="auto"/>
        <w:ind w:hanging="10"/>
        <w:jc w:val="center"/>
        <w:rPr>
          <w:rFonts w:ascii="Times New Roman" w:hAnsi="Times New Roman"/>
          <w:snapToGrid w:val="0"/>
          <w:color w:val="000000"/>
          <w:spacing w:val="17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Потери рабочего времени </w:t>
      </w:r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 xml:space="preserve">= </w:t>
      </w:r>
      <w:r w:rsidR="00662EF8" w:rsidRP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lang w:val="en-US"/>
        </w:rPr>
        <w:t>ton</w:t>
      </w:r>
      <w:r w:rsid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vertAlign w:val="subscript"/>
        </w:rPr>
        <w:t>(</w:t>
      </w:r>
      <w:proofErr w:type="spellStart"/>
      <w:r w:rsid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vertAlign w:val="subscript"/>
        </w:rPr>
        <w:t>уплотнеттный</w:t>
      </w:r>
      <w:proofErr w:type="spellEnd"/>
      <w:r w:rsid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vertAlign w:val="subscript"/>
        </w:rPr>
        <w:t>)</w:t>
      </w:r>
      <w:r w:rsidR="00662EF8" w:rsidRPr="00662EF8">
        <w:rPr>
          <w:rFonts w:ascii="Times New Roman" w:hAnsi="Times New Roman"/>
          <w:snapToGrid w:val="0"/>
          <w:color w:val="000000"/>
          <w:spacing w:val="17"/>
          <w:sz w:val="28"/>
          <w:szCs w:val="28"/>
        </w:rPr>
        <w:t xml:space="preserve"> </w:t>
      </w:r>
      <w:r w:rsidR="00662EF8" w:rsidRPr="00662EF8">
        <w:rPr>
          <w:rFonts w:ascii="Times New Roman" w:hAnsi="Times New Roman"/>
          <w:snapToGrid w:val="0"/>
          <w:color w:val="000000"/>
          <w:spacing w:val="17"/>
          <w:sz w:val="28"/>
          <w:szCs w:val="28"/>
        </w:rPr>
        <w:t xml:space="preserve">-  </w:t>
      </w:r>
      <w:r w:rsidR="00662EF8" w:rsidRP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lang w:val="en-US"/>
        </w:rPr>
        <w:t>ton</w:t>
      </w:r>
      <w:r w:rsid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vertAlign w:val="subscript"/>
        </w:rPr>
        <w:t>(</w:t>
      </w:r>
      <w:proofErr w:type="gramStart"/>
      <w:r w:rsid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vertAlign w:val="subscript"/>
        </w:rPr>
        <w:t>фактическое</w:t>
      </w:r>
      <w:proofErr w:type="gramEnd"/>
      <w:r w:rsidR="00662EF8">
        <w:rPr>
          <w:rFonts w:ascii="Times New Roman" w:hAnsi="Times New Roman"/>
          <w:snapToGrid w:val="0"/>
          <w:color w:val="000000"/>
          <w:spacing w:val="17"/>
          <w:sz w:val="28"/>
          <w:szCs w:val="28"/>
          <w:vertAlign w:val="subscript"/>
        </w:rPr>
        <w:t>)</w:t>
      </w:r>
    </w:p>
    <w:p w:rsidR="00662EF8" w:rsidRPr="00662EF8" w:rsidRDefault="00662EF8" w:rsidP="00662EF8">
      <w:pPr>
        <w:pStyle w:val="a3"/>
        <w:spacing w:after="0" w:line="240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2EF8" w:rsidRDefault="00662EF8" w:rsidP="00662EF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2EF8">
        <w:rPr>
          <w:rFonts w:ascii="Times New Roman" w:hAnsi="Times New Roman"/>
          <w:snapToGrid w:val="0"/>
          <w:color w:val="000000"/>
          <w:spacing w:val="17"/>
          <w:sz w:val="28"/>
          <w:szCs w:val="28"/>
        </w:rPr>
        <w:t xml:space="preserve">Определить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>озможный процент повышения производительности труда на рабочем месте:</w:t>
      </w:r>
    </w:p>
    <w:p w:rsidR="00662EF8" w:rsidRPr="00662EF8" w:rsidRDefault="00662EF8" w:rsidP="00662EF8">
      <w:pPr>
        <w:pStyle w:val="a3"/>
        <w:spacing w:after="0" w:line="240" w:lineRule="auto"/>
        <w:ind w:left="644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>Кпр.тр</w:t>
      </w:r>
      <w:proofErr w:type="spellEnd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 xml:space="preserve"> = (100</w:t>
      </w:r>
      <w:proofErr w:type="gramStart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 xml:space="preserve"> * </w:t>
      </w:r>
      <w:proofErr w:type="spellStart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spellEnd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 xml:space="preserve">) / (100 – </w:t>
      </w:r>
      <w:proofErr w:type="spellStart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>Кв</w:t>
      </w:r>
      <w:proofErr w:type="spellEnd"/>
      <w:r w:rsidRPr="00662EF8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662EF8" w:rsidRPr="00662EF8" w:rsidRDefault="00662EF8" w:rsidP="00662EF8">
      <w:pPr>
        <w:pStyle w:val="a3"/>
        <w:spacing w:after="0" w:line="240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436F" w:rsidRPr="00F9436F" w:rsidRDefault="00F9436F" w:rsidP="00F9436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436F" w:rsidRPr="000C3BF5" w:rsidRDefault="00F9436F" w:rsidP="00F9436F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C3BF5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12</w:t>
      </w:r>
    </w:p>
    <w:p w:rsidR="00F9436F" w:rsidRPr="00F9436F" w:rsidRDefault="00F9436F" w:rsidP="00F9436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436F" w:rsidRPr="00F9436F" w:rsidRDefault="00F9436F" w:rsidP="00F94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436F">
        <w:rPr>
          <w:rFonts w:ascii="Times New Roman" w:eastAsiaTheme="minorHAnsi" w:hAnsi="Times New Roman"/>
          <w:sz w:val="24"/>
          <w:szCs w:val="24"/>
          <w:lang w:eastAsia="en-US"/>
        </w:rPr>
        <w:t>Тема: Нормирование и учет труда</w:t>
      </w:r>
    </w:p>
    <w:p w:rsidR="00F9436F" w:rsidRPr="00F9436F" w:rsidRDefault="00F9436F" w:rsidP="00F94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436F">
        <w:rPr>
          <w:rFonts w:ascii="Times New Roman" w:eastAsiaTheme="minorHAnsi" w:hAnsi="Times New Roman"/>
          <w:sz w:val="24"/>
          <w:szCs w:val="24"/>
          <w:lang w:eastAsia="en-US"/>
        </w:rPr>
        <w:t>Цель:  Установление трудовых норм</w:t>
      </w:r>
    </w:p>
    <w:p w:rsidR="00F9436F" w:rsidRPr="00F9436F" w:rsidRDefault="00F9436F" w:rsidP="00F94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436F" w:rsidRPr="00F9436F" w:rsidRDefault="00F9436F" w:rsidP="00F9436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436F">
        <w:rPr>
          <w:rFonts w:ascii="Times New Roman" w:eastAsiaTheme="minorHAnsi" w:hAnsi="Times New Roman"/>
          <w:sz w:val="24"/>
          <w:szCs w:val="24"/>
          <w:lang w:eastAsia="en-US"/>
        </w:rPr>
        <w:t xml:space="preserve">Вариант </w:t>
      </w:r>
    </w:p>
    <w:p w:rsidR="00F9436F" w:rsidRPr="00F9436F" w:rsidRDefault="00F9436F" w:rsidP="00F9436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436F">
        <w:rPr>
          <w:rFonts w:ascii="Times New Roman" w:eastAsiaTheme="minorHAnsi" w:hAnsi="Times New Roman"/>
          <w:sz w:val="24"/>
          <w:szCs w:val="24"/>
          <w:lang w:eastAsia="en-US"/>
        </w:rPr>
        <w:t>Задача 1</w:t>
      </w:r>
    </w:p>
    <w:p w:rsidR="00F9436F" w:rsidRPr="00F9436F" w:rsidRDefault="00F9436F" w:rsidP="00F9436F">
      <w:pPr>
        <w:widowControl w:val="0"/>
        <w:shd w:val="clear" w:color="auto" w:fill="FFFFFF"/>
        <w:spacing w:after="0" w:line="269" w:lineRule="exact"/>
        <w:ind w:left="1354" w:hanging="1354"/>
        <w:rPr>
          <w:rFonts w:ascii="Times New Roman" w:hAnsi="Times New Roman"/>
          <w:snapToGrid w:val="0"/>
          <w:color w:val="000000"/>
          <w:spacing w:val="-7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 xml:space="preserve">Провести анализ хронометражных наблюдений, определить норму времени на  </w:t>
      </w:r>
      <w:r w:rsidRPr="00F9436F">
        <w:rPr>
          <w:rFonts w:ascii="Times New Roman" w:hAnsi="Times New Roman"/>
          <w:snapToGrid w:val="0"/>
          <w:color w:val="000000"/>
          <w:spacing w:val="-7"/>
          <w:sz w:val="24"/>
          <w:szCs w:val="24"/>
        </w:rPr>
        <w:t>операцию.</w:t>
      </w:r>
    </w:p>
    <w:p w:rsidR="00F9436F" w:rsidRPr="00F9436F" w:rsidRDefault="00F9436F" w:rsidP="00F9436F">
      <w:pPr>
        <w:widowControl w:val="0"/>
        <w:shd w:val="clear" w:color="auto" w:fill="FFFFFF"/>
        <w:spacing w:after="0" w:line="269" w:lineRule="exact"/>
        <w:jc w:val="center"/>
        <w:rPr>
          <w:rFonts w:ascii="Times New Roman" w:hAnsi="Times New Roman"/>
          <w:snapToGrid w:val="0"/>
          <w:color w:val="000000"/>
          <w:spacing w:val="-8"/>
          <w:sz w:val="24"/>
          <w:szCs w:val="24"/>
        </w:rPr>
      </w:pPr>
      <w:r w:rsidRPr="00F9436F">
        <w:rPr>
          <w:rFonts w:ascii="Times New Roman" w:hAnsi="Times New Roman"/>
          <w:snapToGrid w:val="0"/>
          <w:color w:val="000000"/>
          <w:spacing w:val="-8"/>
          <w:sz w:val="24"/>
          <w:szCs w:val="24"/>
        </w:rPr>
        <w:t>Хронометражный лист.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F9436F" w:rsidRPr="00F9436F" w:rsidTr="00F9436F">
        <w:trPr>
          <w:cantSplit/>
          <w:trHeight w:hRule="exact" w:val="8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557" w:lineRule="exact"/>
              <w:ind w:left="912" w:right="97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 xml:space="preserve">Элементы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операции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135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3"/>
                <w:sz w:val="24"/>
                <w:szCs w:val="24"/>
              </w:rPr>
              <w:t>Количество   замеров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78" w:lineRule="exact"/>
              <w:ind w:right="-4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0"/>
                <w:szCs w:val="20"/>
              </w:rPr>
              <w:t>Коэф</w:t>
            </w:r>
            <w:proofErr w:type="spellEnd"/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0"/>
                <w:szCs w:val="20"/>
              </w:rPr>
              <w:t>-т у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8"/>
                <w:sz w:val="20"/>
                <w:szCs w:val="20"/>
              </w:rPr>
              <w:t>стойчивости р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3"/>
                <w:sz w:val="20"/>
                <w:szCs w:val="20"/>
              </w:rPr>
              <w:t>яда</w:t>
            </w:r>
            <w:r w:rsidRPr="00F943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9436F" w:rsidRPr="00F9436F" w:rsidTr="00F9436F">
        <w:trPr>
          <w:cantSplit/>
          <w:trHeight w:hRule="exact" w:val="283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4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F9436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Куф</w:t>
            </w:r>
            <w:proofErr w:type="spellEnd"/>
            <w:r w:rsidRPr="00F943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9436F" w:rsidRPr="00F9436F" w:rsidTr="00F9436F">
        <w:trPr>
          <w:cantSplit/>
          <w:trHeight w:hRule="exact" w:val="273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Кун</w:t>
            </w:r>
            <w:r w:rsidRPr="00F943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9436F" w:rsidRPr="00F9436F" w:rsidTr="00F9436F">
        <w:trPr>
          <w:trHeight w:hRule="exact" w:val="2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100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7"/>
                <w:sz w:val="24"/>
                <w:szCs w:val="24"/>
              </w:rPr>
              <w:t>Время наблюдений / сек /.</w:t>
            </w: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cantSplit/>
          <w:trHeight w:hRule="exact" w:val="267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502"/>
              </w:tabs>
              <w:spacing w:after="0" w:line="240" w:lineRule="auto"/>
              <w:ind w:right="5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 xml:space="preserve">Взять деталь, установить её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в тиски и закрепить.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cantSplit/>
          <w:trHeight w:hRule="exact" w:val="285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62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54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58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61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66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1,2</w:t>
            </w:r>
          </w:p>
        </w:tc>
      </w:tr>
      <w:tr w:rsidR="00F9436F" w:rsidRPr="00F9436F" w:rsidTr="00F9436F">
        <w:trPr>
          <w:cantSplit/>
          <w:trHeight w:hRule="exact" w:val="28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5"/>
                <w:sz w:val="24"/>
                <w:szCs w:val="24"/>
              </w:rPr>
              <w:t>2. Взять напильник и поднести его к детали.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cantSplit/>
          <w:trHeight w:hRule="exact" w:val="279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17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19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1,1</w:t>
            </w:r>
          </w:p>
        </w:tc>
      </w:tr>
      <w:tr w:rsidR="00F9436F" w:rsidRPr="00F9436F" w:rsidTr="00F9436F">
        <w:trPr>
          <w:cantSplit/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8"/>
                <w:sz w:val="24"/>
                <w:szCs w:val="24"/>
              </w:rPr>
              <w:t>3. Отпилить поверхность.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cantSplit/>
          <w:trHeight w:hRule="exact" w:val="288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128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124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110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105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107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117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113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1,2</w:t>
            </w:r>
          </w:p>
        </w:tc>
      </w:tr>
      <w:tr w:rsidR="00F9436F" w:rsidRPr="00F9436F" w:rsidTr="00F9436F">
        <w:trPr>
          <w:cantSplit/>
          <w:trHeight w:hRule="exact" w:val="2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9"/>
                <w:sz w:val="24"/>
                <w:szCs w:val="24"/>
              </w:rPr>
              <w:t>4.Промерить деталь.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cantSplit/>
          <w:trHeight w:hRule="exact" w:val="282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68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57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58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79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64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59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1,2</w:t>
            </w:r>
          </w:p>
        </w:tc>
      </w:tr>
      <w:tr w:rsidR="00F9436F" w:rsidRPr="00F9436F" w:rsidTr="00F9436F">
        <w:trPr>
          <w:cantSplit/>
          <w:trHeight w:hRule="exact" w:val="233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ind w:left="53" w:right="4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color w:val="000000"/>
                <w:spacing w:val="-9"/>
                <w:sz w:val="24"/>
                <w:szCs w:val="24"/>
              </w:rPr>
              <w:t xml:space="preserve">5. Открепить тиски, отложить </w:t>
            </w:r>
            <w:r w:rsidRPr="00F9436F">
              <w:rPr>
                <w:rFonts w:ascii="Times New Roman" w:hAnsi="Times New Roman"/>
                <w:snapToGrid w:val="0"/>
                <w:color w:val="000000"/>
                <w:spacing w:val="-6"/>
                <w:sz w:val="24"/>
                <w:szCs w:val="24"/>
              </w:rPr>
              <w:t>деталь.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9436F" w:rsidRPr="00F9436F" w:rsidRDefault="00F9436F" w:rsidP="00F9436F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9436F" w:rsidRPr="00F9436F" w:rsidTr="00F9436F">
        <w:trPr>
          <w:cantSplit/>
          <w:trHeight w:hRule="exact" w:val="317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70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76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79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77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81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63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75</w:t>
            </w:r>
          </w:p>
          <w:p w:rsidR="00F9436F" w:rsidRPr="00F9436F" w:rsidRDefault="00F9436F" w:rsidP="00F9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436F" w:rsidRPr="00F9436F" w:rsidRDefault="00F9436F" w:rsidP="00F9436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436F">
              <w:rPr>
                <w:rFonts w:ascii="Times New Roman" w:hAnsi="Times New Roman"/>
                <w:snapToGrid w:val="0"/>
                <w:sz w:val="24"/>
                <w:szCs w:val="24"/>
              </w:rPr>
              <w:t>1,2</w:t>
            </w:r>
          </w:p>
        </w:tc>
      </w:tr>
    </w:tbl>
    <w:p w:rsidR="000C3BF5" w:rsidRDefault="000C3BF5" w:rsidP="00F9436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Решение:</w:t>
      </w:r>
    </w:p>
    <w:p w:rsidR="000C3BF5" w:rsidRDefault="000C3BF5" w:rsidP="00F9436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</w:pPr>
      <w:bookmarkStart w:id="0" w:name="_GoBack"/>
      <w:bookmarkEnd w:id="0"/>
    </w:p>
    <w:p w:rsidR="00F9436F" w:rsidRPr="000C3BF5" w:rsidRDefault="00F9436F" w:rsidP="00F9436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C3BF5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1.Определить коэффициенты устойчивости ряда и сравнить их с </w:t>
      </w:r>
      <w:proofErr w:type="gramStart"/>
      <w:r w:rsidRPr="000C3BF5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нормативными</w:t>
      </w:r>
      <w:proofErr w:type="gramEnd"/>
      <w:r w:rsidRPr="000C3BF5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>.</w:t>
      </w:r>
    </w:p>
    <w:p w:rsidR="00F9436F" w:rsidRPr="000C3BF5" w:rsidRDefault="00F9436F" w:rsidP="00F9436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C3BF5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2.Определить среднеарифметическую величину значений элементов операции.</w:t>
      </w:r>
    </w:p>
    <w:p w:rsidR="00F9436F" w:rsidRPr="000C3BF5" w:rsidRDefault="00F9436F" w:rsidP="00F9436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C3BF5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3.Определить норму времени за операцию.</w:t>
      </w:r>
    </w:p>
    <w:p w:rsidR="00F9436F" w:rsidRPr="00F9436F" w:rsidRDefault="00F9436F" w:rsidP="00F9436F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9436F" w:rsidRPr="00F9436F" w:rsidSect="00E00CEB">
      <w:footerReference w:type="default" r:id="rId8"/>
      <w:pgSz w:w="11906" w:h="16838" w:code="9"/>
      <w:pgMar w:top="851" w:right="62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57" w:rsidRDefault="00E77C57" w:rsidP="006E52D0">
      <w:pPr>
        <w:spacing w:after="0" w:line="240" w:lineRule="auto"/>
      </w:pPr>
      <w:r>
        <w:separator/>
      </w:r>
    </w:p>
  </w:endnote>
  <w:endnote w:type="continuationSeparator" w:id="0">
    <w:p w:rsidR="00E77C57" w:rsidRDefault="00E77C57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Content>
      <w:p w:rsidR="00F9436F" w:rsidRDefault="00F943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B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436F" w:rsidRDefault="00F94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57" w:rsidRDefault="00E77C57" w:rsidP="006E52D0">
      <w:pPr>
        <w:spacing w:after="0" w:line="240" w:lineRule="auto"/>
      </w:pPr>
      <w:r>
        <w:separator/>
      </w:r>
    </w:p>
  </w:footnote>
  <w:footnote w:type="continuationSeparator" w:id="0">
    <w:p w:rsidR="00E77C57" w:rsidRDefault="00E77C57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7224"/>
    <w:multiLevelType w:val="hybridMultilevel"/>
    <w:tmpl w:val="23C46390"/>
    <w:lvl w:ilvl="0" w:tplc="011271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82AAD"/>
    <w:multiLevelType w:val="hybridMultilevel"/>
    <w:tmpl w:val="0E9CCA2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864DE"/>
    <w:multiLevelType w:val="hybridMultilevel"/>
    <w:tmpl w:val="B142DEC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44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4623E9"/>
    <w:multiLevelType w:val="multilevel"/>
    <w:tmpl w:val="D0087B58"/>
    <w:lvl w:ilvl="0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91"/>
        </w:tabs>
        <w:ind w:left="2091" w:hanging="1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91"/>
        </w:tabs>
        <w:ind w:left="2091" w:hanging="17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91"/>
        </w:tabs>
        <w:ind w:left="2091" w:hanging="17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91"/>
        </w:tabs>
        <w:ind w:left="2091" w:hanging="17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91"/>
        </w:tabs>
        <w:ind w:left="2091" w:hanging="17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91"/>
        </w:tabs>
        <w:ind w:left="2091" w:hanging="17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91"/>
        </w:tabs>
        <w:ind w:left="2091" w:hanging="17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51"/>
        </w:tabs>
        <w:ind w:left="2151" w:hanging="1800"/>
      </w:pPr>
      <w:rPr>
        <w:rFonts w:hint="default"/>
      </w:rPr>
    </w:lvl>
  </w:abstractNum>
  <w:abstractNum w:abstractNumId="7">
    <w:nsid w:val="2565600E"/>
    <w:multiLevelType w:val="multilevel"/>
    <w:tmpl w:val="416C50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8"/>
        </w:tabs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8"/>
        </w:tabs>
        <w:ind w:left="1488" w:hanging="1440"/>
      </w:pPr>
      <w:rPr>
        <w:rFonts w:hint="default"/>
      </w:rPr>
    </w:lvl>
  </w:abstractNum>
  <w:abstractNum w:abstractNumId="8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24A0"/>
    <w:multiLevelType w:val="hybridMultilevel"/>
    <w:tmpl w:val="F33E50FE"/>
    <w:lvl w:ilvl="0" w:tplc="3E6AC45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31DB9"/>
    <w:multiLevelType w:val="hybridMultilevel"/>
    <w:tmpl w:val="B4D24B5E"/>
    <w:lvl w:ilvl="0" w:tplc="6C00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0C3BF5"/>
    <w:rsid w:val="00136098"/>
    <w:rsid w:val="001B4181"/>
    <w:rsid w:val="004E3E25"/>
    <w:rsid w:val="00502FA8"/>
    <w:rsid w:val="005836B4"/>
    <w:rsid w:val="00621203"/>
    <w:rsid w:val="006536CF"/>
    <w:rsid w:val="00662EF8"/>
    <w:rsid w:val="00684448"/>
    <w:rsid w:val="006E52D0"/>
    <w:rsid w:val="00785AB6"/>
    <w:rsid w:val="008F5E1E"/>
    <w:rsid w:val="00944C01"/>
    <w:rsid w:val="0095000E"/>
    <w:rsid w:val="0097616C"/>
    <w:rsid w:val="00A644A7"/>
    <w:rsid w:val="00A878E8"/>
    <w:rsid w:val="00AF1F8D"/>
    <w:rsid w:val="00B2615F"/>
    <w:rsid w:val="00DB4CD9"/>
    <w:rsid w:val="00E00CEB"/>
    <w:rsid w:val="00E74D0D"/>
    <w:rsid w:val="00E77C57"/>
    <w:rsid w:val="00F57AC2"/>
    <w:rsid w:val="00F9436F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74D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9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14</cp:revision>
  <dcterms:created xsi:type="dcterms:W3CDTF">2016-07-14T08:53:00Z</dcterms:created>
  <dcterms:modified xsi:type="dcterms:W3CDTF">2020-05-18T13:53:00Z</dcterms:modified>
</cp:coreProperties>
</file>